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36D" w:rsidP="0AAAC730" w:rsidRDefault="0039336D" w14:paraId="53E3CDCB" w14:textId="7A494D7C">
      <w:pPr>
        <w:pStyle w:val="Header"/>
        <w:tabs>
          <w:tab w:val="center" w:pos="4513"/>
          <w:tab w:val="right" w:pos="9026"/>
        </w:tabs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</w:p>
    <w:p w:rsidRPr="00EE74C8" w:rsidR="1E8AFB82" w:rsidP="00EE74C8" w:rsidRDefault="00EE74C8" w14:paraId="63BB3A68" w14:textId="432DECD7">
      <w:pPr>
        <w:pStyle w:val="Header"/>
        <w:tabs>
          <w:tab w:val="center" w:pos="4513"/>
          <w:tab w:val="right" w:pos="9026"/>
        </w:tabs>
        <w:jc w:val="center"/>
        <w:rPr>
          <w:rFonts w:eastAsia="Calibri Light" w:asciiTheme="majorHAnsi" w:hAnsiTheme="majorHAnsi" w:cstheme="majorHAnsi"/>
          <w:b/>
          <w:bCs/>
          <w:color w:val="FF416A"/>
          <w:sz w:val="32"/>
          <w:szCs w:val="32"/>
        </w:rPr>
      </w:pPr>
      <w:r w:rsidRPr="00EE74C8">
        <w:rPr>
          <w:rFonts w:eastAsia="Calibri Light" w:asciiTheme="majorHAnsi" w:hAnsiTheme="majorHAnsi" w:cstheme="majorHAnsi"/>
          <w:b/>
          <w:bCs/>
          <w:color w:val="FF416A"/>
          <w:sz w:val="32"/>
          <w:szCs w:val="32"/>
        </w:rPr>
        <w:t>Application Form</w:t>
      </w:r>
    </w:p>
    <w:p w:rsidR="1E8AFB82" w:rsidP="1E8AFB82" w:rsidRDefault="1E8AFB82" w14:paraId="17E2121E" w14:textId="4104EA6E">
      <w:pPr>
        <w:tabs>
          <w:tab w:val="center" w:pos="4513"/>
          <w:tab w:val="right" w:pos="9026"/>
        </w:tabs>
        <w:spacing w:after="0" w:line="240" w:lineRule="auto"/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</w:p>
    <w:p w:rsidR="00EE74C8" w:rsidP="1E8AFB82" w:rsidRDefault="00EE74C8" w14:paraId="72B23E1E" w14:textId="3A0ACBB2">
      <w:pPr>
        <w:pStyle w:val="Header"/>
        <w:tabs>
          <w:tab w:val="center" w:pos="4513"/>
          <w:tab w:val="right" w:pos="9026"/>
        </w:tabs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</w:rPr>
      </w:pPr>
      <w:r w:rsidRPr="0AAAC730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</w:rPr>
        <w:t>Post applied for:</w:t>
      </w:r>
      <w:r w:rsidRPr="0AAAC730" w:rsidR="4D980088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:rsidR="1E8AFB82" w:rsidP="1E8AFB82" w:rsidRDefault="1E8AFB82" w14:paraId="6827306B" w14:textId="2D67A0EB">
      <w:pPr>
        <w:tabs>
          <w:tab w:val="center" w:pos="4513"/>
          <w:tab w:val="right" w:pos="9026"/>
        </w:tabs>
        <w:spacing w:after="0" w:line="240" w:lineRule="auto"/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</w:p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1665"/>
        <w:gridCol w:w="7808"/>
      </w:tblGrid>
      <w:tr w:rsidR="1E8AFB82" w:rsidTr="0AAAC730" w14:paraId="194CB8A6" w14:textId="77777777">
        <w:trPr>
          <w:trHeight w:val="349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E8AFB82" w:rsidP="1E8AFB82" w:rsidRDefault="1E8AFB82" w14:paraId="46646D04" w14:textId="2846CF12">
            <w:r>
              <w:t>Full name</w:t>
            </w:r>
          </w:p>
        </w:tc>
        <w:tc>
          <w:tcPr>
            <w:tcW w:w="7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E8AFB82" w:rsidP="1E8AFB82" w:rsidRDefault="1E8AFB82" w14:paraId="2A6A5858" w14:textId="455559A7"/>
        </w:tc>
      </w:tr>
      <w:tr w:rsidR="1E8AFB82" w:rsidTr="0AAAC730" w14:paraId="35045C02" w14:textId="77777777">
        <w:trPr>
          <w:trHeight w:val="123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E8AFB82" w:rsidP="1E8AFB82" w:rsidRDefault="1E8AFB82" w14:paraId="6A54D628" w14:textId="34C4DDAF">
            <w:r>
              <w:t xml:space="preserve">Address </w:t>
            </w:r>
          </w:p>
          <w:p w:rsidR="1E8AFB82" w:rsidP="1E8AFB82" w:rsidRDefault="1E8AFB82" w14:paraId="1FD45745" w14:textId="3717797E">
            <w:r>
              <w:t>(Including postcode)</w:t>
            </w:r>
          </w:p>
        </w:tc>
        <w:tc>
          <w:tcPr>
            <w:tcW w:w="7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E8AFB82" w:rsidP="1E8AFB82" w:rsidRDefault="1E8AFB82" w14:paraId="1249ED92" w14:textId="413829B2"/>
          <w:p w:rsidR="1E8AFB82" w:rsidP="1E8AFB82" w:rsidRDefault="1E8AFB82" w14:paraId="52392EB8" w14:textId="2433D216"/>
          <w:p w:rsidR="1E8AFB82" w:rsidP="1E8AFB82" w:rsidRDefault="1E8AFB82" w14:paraId="7B284351" w14:textId="58CA3466"/>
        </w:tc>
      </w:tr>
      <w:tr w:rsidR="1E8AFB82" w:rsidTr="0AAAC730" w14:paraId="076D3CAC" w14:textId="77777777">
        <w:trPr>
          <w:trHeight w:val="362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241394EC" w:rsidP="1E8AFB82" w:rsidRDefault="241394EC" w14:paraId="543FD241" w14:textId="2CB5D5A7">
            <w:r>
              <w:t>Email Address</w:t>
            </w:r>
          </w:p>
        </w:tc>
        <w:tc>
          <w:tcPr>
            <w:tcW w:w="7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E8AFB82" w:rsidP="1E8AFB82" w:rsidRDefault="1E8AFB82" w14:paraId="0680CC8A" w14:textId="2412323D"/>
        </w:tc>
      </w:tr>
      <w:tr w:rsidR="1E8AFB82" w:rsidTr="0AAAC730" w14:paraId="1512AECF" w14:textId="77777777">
        <w:trPr>
          <w:trHeight w:val="311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E8AFB82" w:rsidP="1E8AFB82" w:rsidRDefault="241394EC" w14:paraId="5C521012" w14:textId="0B926F4B">
            <w:r>
              <w:t>Telephone</w:t>
            </w:r>
          </w:p>
        </w:tc>
        <w:tc>
          <w:tcPr>
            <w:tcW w:w="7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E8AFB82" w:rsidP="1E8AFB82" w:rsidRDefault="1E8AFB82" w14:paraId="651CD2CE" w14:textId="5481223A"/>
        </w:tc>
      </w:tr>
    </w:tbl>
    <w:p w:rsidR="0AAAC730" w:rsidP="0AAAC730" w:rsidRDefault="0AAAC730" w14:paraId="60CBE1EE" w14:textId="7EF9EA27">
      <w:pPr>
        <w:rPr>
          <w:rFonts w:asciiTheme="majorHAnsi" w:hAnsiTheme="majorHAnsi" w:cstheme="majorBidi"/>
          <w:sz w:val="28"/>
          <w:szCs w:val="28"/>
        </w:rPr>
      </w:pPr>
    </w:p>
    <w:p w:rsidRPr="0039336D" w:rsidR="00EE74C8" w:rsidP="0AAAC730" w:rsidRDefault="0039336D" w14:paraId="06B5A038" w14:textId="44008D0B">
      <w:pPr>
        <w:spacing w:after="0"/>
        <w:rPr>
          <w:rFonts w:asciiTheme="majorHAnsi" w:hAnsiTheme="majorHAnsi" w:cstheme="majorBidi"/>
          <w:sz w:val="24"/>
          <w:szCs w:val="24"/>
        </w:rPr>
      </w:pPr>
      <w:r w:rsidRPr="0AAAC730">
        <w:rPr>
          <w:rFonts w:asciiTheme="majorHAnsi" w:hAnsiTheme="majorHAnsi" w:cstheme="majorBidi"/>
          <w:sz w:val="28"/>
          <w:szCs w:val="28"/>
        </w:rPr>
        <w:t>Do</w:t>
      </w:r>
      <w:r w:rsidRPr="0AAAC730" w:rsidR="00EE74C8">
        <w:rPr>
          <w:rFonts w:asciiTheme="majorHAnsi" w:hAnsiTheme="majorHAnsi" w:cstheme="majorBidi"/>
          <w:sz w:val="28"/>
          <w:szCs w:val="28"/>
        </w:rPr>
        <w:t xml:space="preserve"> you meet the essential criteria in the person specification</w:t>
      </w:r>
      <w:r w:rsidRPr="0AAAC730">
        <w:rPr>
          <w:rFonts w:asciiTheme="majorHAnsi" w:hAnsiTheme="majorHAnsi" w:cstheme="majorBidi"/>
          <w:sz w:val="28"/>
          <w:szCs w:val="28"/>
        </w:rPr>
        <w:t>?</w:t>
      </w:r>
    </w:p>
    <w:p w:rsidRPr="0039336D" w:rsidR="00EE74C8" w:rsidP="0AAAC730" w:rsidRDefault="008914DD" w14:paraId="488CA3CB" w14:textId="47E1D671">
      <w:pPr>
        <w:spacing w:after="0"/>
        <w:rPr>
          <w:rFonts w:asciiTheme="majorHAnsi" w:hAnsiTheme="majorHAnsi" w:cstheme="majorBidi"/>
          <w:sz w:val="24"/>
          <w:szCs w:val="24"/>
        </w:rPr>
      </w:pPr>
      <w:r w:rsidRPr="0AAAC730">
        <w:rPr>
          <w:rFonts w:asciiTheme="majorHAnsi" w:hAnsiTheme="majorHAnsi" w:cstheme="majorBidi"/>
          <w:sz w:val="24"/>
          <w:szCs w:val="24"/>
        </w:rPr>
        <w:t xml:space="preserve">At this stage, we are not asking for details – we will explore these further with </w:t>
      </w:r>
      <w:proofErr w:type="gramStart"/>
      <w:r w:rsidRPr="0AAAC730">
        <w:rPr>
          <w:rFonts w:asciiTheme="majorHAnsi" w:hAnsiTheme="majorHAnsi" w:cstheme="majorBidi"/>
          <w:sz w:val="24"/>
          <w:szCs w:val="24"/>
        </w:rPr>
        <w:t>you, if</w:t>
      </w:r>
      <w:proofErr w:type="gramEnd"/>
      <w:r w:rsidRPr="0AAAC730">
        <w:rPr>
          <w:rFonts w:asciiTheme="majorHAnsi" w:hAnsiTheme="majorHAnsi" w:cstheme="majorBidi"/>
          <w:sz w:val="24"/>
          <w:szCs w:val="24"/>
        </w:rPr>
        <w:t xml:space="preserve"> you are invited to an interview. </w:t>
      </w:r>
      <w:r w:rsidRPr="0AAAC730" w:rsidR="0039336D">
        <w:rPr>
          <w:rFonts w:asciiTheme="majorHAnsi" w:hAnsiTheme="majorHAnsi" w:cstheme="majorBidi"/>
          <w:sz w:val="24"/>
          <w:szCs w:val="24"/>
        </w:rPr>
        <w:t>I</w:t>
      </w:r>
      <w:r w:rsidRPr="0AAAC730" w:rsidR="00EE74C8">
        <w:rPr>
          <w:rFonts w:asciiTheme="majorHAnsi" w:hAnsiTheme="majorHAnsi" w:cstheme="majorBidi"/>
          <w:sz w:val="24"/>
          <w:szCs w:val="24"/>
        </w:rPr>
        <w:t xml:space="preserve">f you do not meet these </w:t>
      </w:r>
      <w:r w:rsidRPr="0AAAC730">
        <w:rPr>
          <w:rFonts w:asciiTheme="majorHAnsi" w:hAnsiTheme="majorHAnsi" w:cstheme="majorBidi"/>
          <w:sz w:val="24"/>
          <w:szCs w:val="24"/>
        </w:rPr>
        <w:t>criteria,</w:t>
      </w:r>
      <w:r w:rsidRPr="0AAAC730" w:rsidR="00EE74C8">
        <w:rPr>
          <w:rFonts w:asciiTheme="majorHAnsi" w:hAnsiTheme="majorHAnsi" w:cstheme="majorBidi"/>
          <w:sz w:val="24"/>
          <w:szCs w:val="24"/>
        </w:rPr>
        <w:t xml:space="preserve"> </w:t>
      </w:r>
      <w:r w:rsidRPr="0AAAC730" w:rsidR="00EE74C8">
        <w:rPr>
          <w:rFonts w:asciiTheme="majorHAnsi" w:hAnsiTheme="majorHAnsi" w:cstheme="majorBidi"/>
          <w:sz w:val="24"/>
          <w:szCs w:val="24"/>
          <w:u w:val="single"/>
        </w:rPr>
        <w:t>you will not be shortlisted</w:t>
      </w:r>
      <w:r w:rsidRPr="0AAAC730" w:rsidR="00EE74C8">
        <w:rPr>
          <w:rFonts w:asciiTheme="majorHAnsi" w:hAnsiTheme="majorHAnsi" w:cstheme="majorBidi"/>
          <w:sz w:val="24"/>
          <w:szCs w:val="24"/>
        </w:rPr>
        <w:t xml:space="preserve">, so please </w:t>
      </w:r>
      <w:r w:rsidRPr="0AAAC730" w:rsidR="60479192">
        <w:rPr>
          <w:rFonts w:asciiTheme="majorHAnsi" w:hAnsiTheme="majorHAnsi" w:cstheme="majorBidi"/>
          <w:sz w:val="24"/>
          <w:szCs w:val="24"/>
        </w:rPr>
        <w:t xml:space="preserve">be honest and </w:t>
      </w:r>
      <w:r w:rsidRPr="0AAAC730" w:rsidR="00EE74C8">
        <w:rPr>
          <w:rFonts w:asciiTheme="majorHAnsi" w:hAnsiTheme="majorHAnsi" w:cstheme="majorBidi"/>
          <w:sz w:val="24"/>
          <w:szCs w:val="24"/>
        </w:rPr>
        <w:t>don’t send in your application.</w:t>
      </w:r>
    </w:p>
    <w:p w:rsidR="00EE74C8" w:rsidP="00EE74C8" w:rsidRDefault="00EE74C8" w14:paraId="2F0E096F" w14:textId="77777777">
      <w:pPr>
        <w:spacing w:after="0" w:line="240" w:lineRule="auto"/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val="en-GB" w:eastAsia="en-GB"/>
        </w:rPr>
      </w:pPr>
    </w:p>
    <w:tbl>
      <w:tblPr>
        <w:tblW w:w="93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293"/>
        <w:gridCol w:w="1163"/>
      </w:tblGrid>
      <w:tr w:rsidRPr="00EE74C8" w:rsidR="0039336D" w:rsidTr="0AAAC730" w14:paraId="3AEA0DA9" w14:textId="6A9F3793">
        <w:trPr>
          <w:trHeight w:val="299"/>
        </w:trPr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E74C8" w:rsidR="0039336D" w:rsidP="0039336D" w:rsidRDefault="0039336D" w14:paraId="74B17D9A" w14:textId="77777777">
            <w:pPr>
              <w:spacing w:after="0" w:line="240" w:lineRule="auto"/>
              <w:ind w:left="270"/>
              <w:jc w:val="both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hAnsi="Calibri Light" w:eastAsia="Times New Roman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Attributes, skills, </w:t>
            </w:r>
            <w:proofErr w:type="gramStart"/>
            <w:r w:rsidRPr="00EE74C8">
              <w:rPr>
                <w:rFonts w:ascii="Calibri Light" w:hAnsi="Calibri Light" w:eastAsia="Times New Roman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knowledge</w:t>
            </w:r>
            <w:proofErr w:type="gramEnd"/>
            <w:r w:rsidRPr="00EE74C8">
              <w:rPr>
                <w:rFonts w:ascii="Calibri Light" w:hAnsi="Calibri Light" w:eastAsia="Times New Roman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 and experience</w:t>
            </w:r>
            <w:r w:rsidRPr="00EE74C8">
              <w:rPr>
                <w:rFonts w:ascii="Calibri Light" w:hAnsi="Calibri Light" w:eastAsia="Times New Roman" w:cs="Calibri Light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E74C8" w:rsidR="0039336D" w:rsidP="0039336D" w:rsidRDefault="0039336D" w14:paraId="582C69F7" w14:textId="3F0118D9">
            <w:pPr>
              <w:spacing w:after="0" w:line="240" w:lineRule="auto"/>
              <w:jc w:val="center"/>
              <w:textAlignment w:val="baseline"/>
              <w:rPr>
                <w:rFonts w:eastAsia="Times New Roman" w:asciiTheme="majorHAnsi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eastAsia="Times New Roman" w:asciiTheme="majorHAnsi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9336D" w:rsidR="0039336D" w:rsidP="0039336D" w:rsidRDefault="0039336D" w14:paraId="7923F6B0" w14:textId="675A1CF0">
            <w:pPr>
              <w:spacing w:after="0" w:line="240" w:lineRule="auto"/>
              <w:jc w:val="center"/>
              <w:textAlignment w:val="baseline"/>
              <w:rPr>
                <w:rFonts w:eastAsia="Times New Roman" w:asciiTheme="majorHAnsi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eastAsia="Times New Roman" w:asciiTheme="majorHAnsi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</w:tr>
      <w:tr w:rsidRPr="00EE74C8" w:rsidR="0039336D" w:rsidTr="0AAAC730" w14:paraId="00A5A882" w14:textId="73BBBA8A">
        <w:trPr>
          <w:trHeight w:val="418"/>
        </w:trPr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0878C3E9" w14:textId="59BAFC7F">
            <w:pPr>
              <w:spacing w:line="276" w:lineRule="auto"/>
              <w:ind w:left="90" w:right="180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 xml:space="preserve">Experience of operating a business including budgeting, organisational </w:t>
            </w:r>
            <w:proofErr w:type="gramStart"/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growth</w:t>
            </w:r>
            <w:proofErr w:type="gramEnd"/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 xml:space="preserve"> and development</w:t>
            </w:r>
          </w:p>
          <w:p w:rsidR="0AAAC730" w:rsidP="0AAAC730" w:rsidRDefault="0AAAC730" w14:paraId="17509C9D" w14:textId="6D50A342">
            <w:pPr>
              <w:spacing w:after="200" w:line="276" w:lineRule="auto"/>
              <w:ind w:left="90" w:right="180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0CFC247B" w14:textId="51F06727">
            <w:pPr>
              <w:spacing w:after="200" w:line="276" w:lineRule="auto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74C8" w:rsidR="0039336D" w:rsidP="00EE74C8" w:rsidRDefault="0039336D" w14:paraId="03F04309" w14:textId="77777777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Pr="00EE74C8" w:rsidR="0039336D" w:rsidTr="0AAAC730" w14:paraId="1795F848" w14:textId="33487056">
        <w:trPr>
          <w:trHeight w:val="912"/>
        </w:trPr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7DD9384B" w14:textId="5EA54165">
            <w:pPr>
              <w:spacing w:after="200" w:line="276" w:lineRule="auto"/>
              <w:ind w:left="90" w:right="180"/>
              <w:contextualSpacing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Experience of a wide range of garden maintenance work (at least 2 years), including horticultural knowledge, specifically around common domestic plants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471EACCF" w14:textId="54F06D59">
            <w:pPr>
              <w:spacing w:after="200" w:line="276" w:lineRule="auto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74C8" w:rsidR="0039336D" w:rsidP="00EE74C8" w:rsidRDefault="0039336D" w14:paraId="7D0A5254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Pr="00EE74C8" w:rsidR="0039336D" w:rsidTr="0AAAC730" w14:paraId="200CC20D" w14:textId="10055E79">
        <w:trPr>
          <w:trHeight w:val="503"/>
        </w:trPr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6A1921AA" w14:textId="5D637DF8">
            <w:pPr>
              <w:spacing w:after="200" w:line="276" w:lineRule="auto"/>
              <w:ind w:left="90" w:right="180"/>
              <w:contextualSpacing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 xml:space="preserve">Experience of managing and motivating staff 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4D927817" w14:textId="0B8D7B69">
            <w:pPr>
              <w:spacing w:after="200" w:line="276" w:lineRule="auto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74C8" w:rsidR="0039336D" w:rsidP="00EE74C8" w:rsidRDefault="0039336D" w14:paraId="39060879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Pr="00EE74C8" w:rsidR="0039336D" w:rsidTr="0AAAC730" w14:paraId="7C2F1795" w14:textId="377FCC7F">
        <w:trPr>
          <w:trHeight w:val="525"/>
        </w:trPr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7ED20695" w14:textId="7AE30839">
            <w:pPr>
              <w:spacing w:after="200" w:line="276" w:lineRule="auto"/>
              <w:ind w:left="90" w:right="180"/>
              <w:contextualSpacing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Excellent customer service skills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5541254B" w14:textId="10B2D1AF">
            <w:pPr>
              <w:spacing w:after="200" w:line="276" w:lineRule="auto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74C8" w:rsidR="0039336D" w:rsidP="00EE74C8" w:rsidRDefault="0039336D" w14:paraId="3CD4E301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Pr="00EE74C8" w:rsidR="0039336D" w:rsidTr="0AAAC730" w14:paraId="5F06225D" w14:textId="4E15600D">
        <w:trPr>
          <w:trHeight w:val="517"/>
        </w:trPr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3F937F5C" w14:textId="0680DE16">
            <w:pPr>
              <w:spacing w:after="200" w:line="276" w:lineRule="auto"/>
              <w:ind w:left="90" w:right="180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Evidence of positive mental health values including an understanding of the challenges faced by people experiencing mental health conditions / lived experience of mental health problems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454E87CB" w14:textId="1896E158">
            <w:pPr>
              <w:spacing w:after="200" w:line="276" w:lineRule="auto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74C8" w:rsidR="0039336D" w:rsidP="00EE74C8" w:rsidRDefault="0039336D" w14:paraId="25129F87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Pr="00EE74C8" w:rsidR="0039336D" w:rsidTr="0AAAC730" w14:paraId="39D71CCE" w14:textId="567EB87C">
        <w:trPr>
          <w:trHeight w:val="525"/>
        </w:trPr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37C397DF" w14:textId="1D497301">
            <w:pPr>
              <w:spacing w:after="200" w:line="276" w:lineRule="auto"/>
              <w:ind w:left="90" w:right="180"/>
              <w:contextualSpacing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 xml:space="preserve">A full clean driving licence 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AAAC730" w:rsidP="0AAAC730" w:rsidRDefault="0AAAC730" w14:paraId="43803387" w14:textId="60A56E7D">
            <w:pPr>
              <w:spacing w:after="200" w:line="276" w:lineRule="auto"/>
              <w:jc w:val="both"/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  <w:r w:rsidRPr="0AAAC730"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74C8" w:rsidR="0039336D" w:rsidP="00EE74C8" w:rsidRDefault="0039336D" w14:paraId="567860F6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1E8AFB82" w:rsidP="00EE74C8" w:rsidRDefault="1E8AFB82" w14:paraId="31F5CEF3" w14:textId="56746CA0">
      <w:pPr>
        <w:spacing w:after="0" w:line="240" w:lineRule="auto"/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</w:p>
    <w:p w:rsidRPr="00EE74C8" w:rsidR="0039336D" w:rsidP="0039336D" w:rsidRDefault="0039336D" w14:paraId="045EA3DD" w14:textId="7777777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39336D" w:rsidP="0039336D" w:rsidRDefault="0039336D" w14:paraId="6C753B67" w14:textId="7777777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39336D" w:rsidP="0039336D" w:rsidRDefault="0039336D" w14:paraId="66F1E70E" w14:textId="7777777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39336D" w:rsidP="0039336D" w:rsidRDefault="0039336D" w14:paraId="6F6A9795" w14:textId="7777777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39336D" w:rsidP="5C613AE4" w:rsidRDefault="0039336D" w14:paraId="3DC0F967" w14:textId="15DD2080">
      <w:pPr>
        <w:spacing w:after="0"/>
        <w:jc w:val="both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5C613AE4" w:rsidR="0039336D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In </w:t>
      </w:r>
      <w:r w:rsidRPr="5C613AE4" w:rsidR="0039336D">
        <w:rPr>
          <w:rFonts w:ascii="Calibri Light" w:hAnsi="Calibri Light" w:cs="Calibri Light" w:asciiTheme="majorAscii" w:hAnsiTheme="majorAscii" w:cstheme="majorAscii"/>
          <w:sz w:val="24"/>
          <w:szCs w:val="24"/>
        </w:rPr>
        <w:t>this section of the form</w:t>
      </w:r>
      <w:r w:rsidRPr="5C613AE4" w:rsidR="0039336D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, we will ask you to explain why you are suitable for the role - please refer to our values </w:t>
      </w:r>
      <w:r w:rsidRPr="5C613AE4" w:rsidR="0039336D">
        <w:rPr>
          <w:rFonts w:ascii="Calibri Light" w:hAnsi="Calibri Light" w:cs="Calibri Light" w:asciiTheme="majorAscii" w:hAnsiTheme="majorAscii" w:cstheme="majorAscii"/>
          <w:sz w:val="24"/>
          <w:szCs w:val="24"/>
        </w:rPr>
        <w:t>listed below</w:t>
      </w:r>
      <w:r w:rsidRPr="5C613AE4" w:rsidR="5A3AB45C">
        <w:rPr>
          <w:rFonts w:ascii="Calibri Light" w:hAnsi="Calibri Light" w:cs="Calibri Light" w:asciiTheme="majorAscii" w:hAnsiTheme="majorAscii" w:cstheme="majorAscii"/>
          <w:sz w:val="24"/>
          <w:szCs w:val="24"/>
        </w:rPr>
        <w:t>,</w:t>
      </w:r>
      <w:r w:rsidRPr="5C613AE4" w:rsidR="0039336D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and show how your current and previous work, lived-experience, training, voluntary </w:t>
      </w:r>
      <w:r w:rsidRPr="5C613AE4" w:rsidR="0039336D">
        <w:rPr>
          <w:rFonts w:ascii="Calibri Light" w:hAnsi="Calibri Light" w:cs="Calibri Light" w:asciiTheme="majorAscii" w:hAnsiTheme="majorAscii" w:cstheme="majorAscii"/>
          <w:sz w:val="24"/>
          <w:szCs w:val="24"/>
        </w:rPr>
        <w:t>work</w:t>
      </w:r>
      <w:r w:rsidRPr="5C613AE4" w:rsidR="0039336D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and activities outside the work environment enable you to meet these criteria</w:t>
      </w:r>
      <w:r w:rsidRPr="5C613AE4" w:rsidR="0039336D">
        <w:rPr>
          <w:rFonts w:ascii="Calibri Light" w:hAnsi="Calibri Light" w:cs="Calibri Light" w:asciiTheme="majorAscii" w:hAnsiTheme="majorAscii" w:cstheme="majorAscii"/>
          <w:sz w:val="24"/>
          <w:szCs w:val="24"/>
        </w:rPr>
        <w:t>.</w:t>
      </w:r>
    </w:p>
    <w:p w:rsidR="0039336D" w:rsidP="0039336D" w:rsidRDefault="0039336D" w14:paraId="522F1903" w14:textId="73DF64E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Pr="0039336D" w:rsidR="0039336D" w:rsidP="0039336D" w:rsidRDefault="0039336D" w14:paraId="2D17B28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Theme="majorHAnsi" w:hAnsiTheme="majorHAnsi" w:cstheme="majorHAnsi"/>
          <w:color w:val="222222"/>
        </w:rPr>
        <w:t>We are looking for someone to join our team who shares our charity’s values: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:rsidRPr="0039336D" w:rsidR="0039336D" w:rsidP="0039336D" w:rsidRDefault="0039336D" w14:paraId="01285D1B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>We stand for hope and positive change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:rsidRPr="0039336D" w:rsidR="0039336D" w:rsidP="0039336D" w:rsidRDefault="0039336D" w14:paraId="04887E8C" w14:textId="77777777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ajorHAnsi" w:hAnsiTheme="majorHAnsi" w:cstheme="majorHAnsi"/>
          <w:color w:val="222222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>We engage critically and constructively with key issues in mental health</w:t>
      </w:r>
    </w:p>
    <w:p w:rsidRPr="0039336D" w:rsidR="0039336D" w:rsidP="0039336D" w:rsidRDefault="0039336D" w14:paraId="036B7B02" w14:textId="77777777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  <w:r w:rsidRPr="0039336D">
        <w:rPr>
          <w:rFonts w:asciiTheme="majorHAnsi" w:hAnsiTheme="majorHAnsi" w:cstheme="majorHAnsi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 xml:space="preserve">We are realistic about the barriers and exclusions which people living with mental health conditions </w:t>
      </w:r>
      <w:proofErr w:type="gramStart"/>
      <w:r w:rsidRPr="0039336D">
        <w:rPr>
          <w:rStyle w:val="normaltextrun"/>
          <w:rFonts w:asciiTheme="majorHAnsi" w:hAnsiTheme="majorHAnsi" w:cstheme="majorHAnsi"/>
          <w:color w:val="222222"/>
        </w:rPr>
        <w:t>have to</w:t>
      </w:r>
      <w:proofErr w:type="gramEnd"/>
      <w:r w:rsidRPr="0039336D">
        <w:rPr>
          <w:rStyle w:val="normaltextrun"/>
          <w:rFonts w:asciiTheme="majorHAnsi" w:hAnsiTheme="majorHAnsi" w:cstheme="majorHAnsi"/>
          <w:color w:val="222222"/>
        </w:rPr>
        <w:t xml:space="preserve"> face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:rsidRPr="0039336D" w:rsidR="0039336D" w:rsidP="0039336D" w:rsidRDefault="0039336D" w14:paraId="4D5AB8E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>We strive to be inclusive and respectful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:rsidRPr="0039336D" w:rsidR="0039336D" w:rsidP="0039336D" w:rsidRDefault="0039336D" w14:paraId="2C7440D3" w14:textId="77777777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>We value the knowledge, ideas, and skills of people living with mental health conditions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:rsidRPr="0039336D" w:rsidR="0039336D" w:rsidP="0039336D" w:rsidRDefault="0039336D" w14:paraId="02E7AAE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>We are innovative and creative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:rsidRPr="00EE74C8" w:rsidR="0039336D" w:rsidP="0039336D" w:rsidRDefault="0039336D" w14:paraId="5C2FB3F5" w14:textId="7777777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Pr="00F07CE1" w:rsidR="0039336D" w:rsidP="5C613AE4" w:rsidRDefault="0039336D" w14:paraId="6FB7E6B1" w14:textId="57F26814">
      <w:pPr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color w:val="444444"/>
          <w:sz w:val="24"/>
          <w:szCs w:val="24"/>
          <w:shd w:val="clear" w:color="auto" w:fill="FFFFFF"/>
          <w:lang w:val="en-GB" w:eastAsia="en-GB"/>
        </w:rPr>
      </w:pPr>
      <w:r w:rsidRPr="5C613AE4" w:rsidR="0039336D">
        <w:rPr>
          <w:rFonts w:ascii="Calibri Light" w:hAnsi="Calibri Light" w:eastAsia="Times New Roman" w:cs="Calibri Light" w:asciiTheme="majorAscii" w:hAnsiTheme="majorAscii" w:cstheme="majorAscii"/>
          <w:color w:val="444444"/>
          <w:sz w:val="24"/>
          <w:szCs w:val="24"/>
          <w:shd w:val="clear" w:color="auto" w:fill="FFFFFF"/>
          <w:lang w:val="en-GB" w:eastAsia="en-GB"/>
        </w:rPr>
        <w:t xml:space="preserve">Please </w:t>
      </w:r>
      <w:r w:rsidRPr="5C613AE4" w:rsidR="00F07CE1">
        <w:rPr>
          <w:rFonts w:ascii="Calibri Light" w:hAnsi="Calibri Light" w:eastAsia="Times New Roman" w:cs="Calibri Light" w:asciiTheme="majorAscii" w:hAnsiTheme="majorAscii" w:cstheme="majorAscii"/>
          <w:color w:val="444444"/>
          <w:sz w:val="24"/>
          <w:szCs w:val="24"/>
          <w:shd w:val="clear" w:color="auto" w:fill="FFFFFF"/>
          <w:lang w:val="en-GB" w:eastAsia="en-GB"/>
        </w:rPr>
        <w:t>don’t write any more than</w:t>
      </w:r>
      <w:r w:rsidRPr="5C613AE4" w:rsidR="0039336D">
        <w:rPr>
          <w:rFonts w:ascii="Calibri Light" w:hAnsi="Calibri Light" w:eastAsia="Times New Roman" w:cs="Calibri Light" w:asciiTheme="majorAscii" w:hAnsiTheme="majorAscii" w:cstheme="majorAscii"/>
          <w:color w:val="444444"/>
          <w:sz w:val="24"/>
          <w:szCs w:val="24"/>
          <w:shd w:val="clear" w:color="auto" w:fill="FFFFFF"/>
          <w:lang w:val="en-GB" w:eastAsia="en-GB"/>
        </w:rPr>
        <w:t xml:space="preserve"> 500 words – to keep th</w:t>
      </w:r>
      <w:r w:rsidRPr="5C613AE4" w:rsidR="00F07CE1">
        <w:rPr>
          <w:rFonts w:ascii="Calibri Light" w:hAnsi="Calibri Light" w:eastAsia="Times New Roman" w:cs="Calibri Light" w:asciiTheme="majorAscii" w:hAnsiTheme="majorAscii" w:cstheme="majorAscii"/>
          <w:color w:val="444444"/>
          <w:sz w:val="24"/>
          <w:szCs w:val="24"/>
          <w:shd w:val="clear" w:color="auto" w:fill="FFFFFF"/>
          <w:lang w:val="en-GB" w:eastAsia="en-GB"/>
        </w:rPr>
        <w:t>e process</w:t>
      </w:r>
      <w:r w:rsidRPr="5C613AE4" w:rsidR="0039336D">
        <w:rPr>
          <w:rFonts w:ascii="Calibri Light" w:hAnsi="Calibri Light" w:eastAsia="Times New Roman" w:cs="Calibri Light" w:asciiTheme="majorAscii" w:hAnsiTheme="majorAscii" w:cstheme="majorAscii"/>
          <w:color w:val="444444"/>
          <w:sz w:val="24"/>
          <w:szCs w:val="24"/>
          <w:shd w:val="clear" w:color="auto" w:fill="FFFFFF"/>
          <w:lang w:val="en-GB" w:eastAsia="en-GB"/>
        </w:rPr>
        <w:t xml:space="preserve"> fair, we will not consider any </w:t>
      </w:r>
      <w:r w:rsidRPr="5C613AE4" w:rsidR="00F07CE1">
        <w:rPr>
          <w:rFonts w:ascii="Calibri Light" w:hAnsi="Calibri Light" w:eastAsia="Times New Roman" w:cs="Calibri Light" w:asciiTheme="majorAscii" w:hAnsiTheme="majorAscii" w:cstheme="majorAscii"/>
          <w:color w:val="444444"/>
          <w:sz w:val="24"/>
          <w:szCs w:val="24"/>
          <w:shd w:val="clear" w:color="auto" w:fill="FFFFFF"/>
          <w:lang w:val="en-GB" w:eastAsia="en-GB"/>
        </w:rPr>
        <w:t xml:space="preserve">information </w:t>
      </w:r>
      <w:r w:rsidRPr="5C613AE4" w:rsidR="00F07CE1">
        <w:rPr>
          <w:rFonts w:ascii="Calibri Light" w:hAnsi="Calibri Light" w:eastAsia="Times New Roman" w:cs="Calibri Light" w:asciiTheme="majorAscii" w:hAnsiTheme="majorAscii" w:cstheme="majorAscii"/>
          <w:color w:val="444444"/>
          <w:sz w:val="24"/>
          <w:szCs w:val="24"/>
          <w:shd w:val="clear" w:color="auto" w:fill="FFFFFF"/>
          <w:lang w:val="en-GB" w:eastAsia="en-GB"/>
        </w:rPr>
        <w:t>provided beyond the word count.</w:t>
      </w:r>
    </w:p>
    <w:p w:rsidR="0039336D" w:rsidP="0039336D" w:rsidRDefault="0039336D" w14:paraId="6C43CE06" w14:textId="77777777">
      <w:pPr>
        <w:spacing w:after="0" w:line="240" w:lineRule="auto"/>
        <w:rPr>
          <w:rFonts w:ascii="Calibri" w:hAnsi="Calibri" w:eastAsia="Times New Roman" w:cs="Calibri"/>
          <w:color w:val="444444"/>
          <w:sz w:val="28"/>
          <w:szCs w:val="28"/>
          <w:shd w:val="clear" w:color="auto" w:fill="FFFFFF"/>
          <w:lang w:val="en-GB" w:eastAsia="en-GB"/>
        </w:rPr>
      </w:pPr>
    </w:p>
    <w:p w:rsidRPr="0039336D" w:rsidR="0039336D" w:rsidP="00F07CE1" w:rsidRDefault="0039336D" w14:paraId="7E4E69F8" w14:textId="7D1A127A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GB" w:eastAsia="en-GB"/>
        </w:rPr>
      </w:pPr>
      <w:r w:rsidRPr="0039336D">
        <w:rPr>
          <w:rFonts w:ascii="Calibri" w:hAnsi="Calibri" w:eastAsia="Times New Roman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In your own words, please tell us a bit about how you feel you represent each of our </w:t>
      </w:r>
      <w:r w:rsidRPr="0039336D">
        <w:rPr>
          <w:rFonts w:ascii="Calibri" w:hAnsi="Calibri" w:eastAsia="Times New Roman" w:cs="Calibri"/>
          <w:color w:val="0C59B0"/>
          <w:sz w:val="28"/>
          <w:szCs w:val="28"/>
          <w:shd w:val="clear" w:color="auto" w:fill="FFFFFF"/>
          <w:lang w:val="en-GB" w:eastAsia="en-GB"/>
        </w:rPr>
        <w:t>charity's values</w:t>
      </w:r>
      <w:r w:rsidRPr="0039336D">
        <w:rPr>
          <w:rFonts w:ascii="Calibri" w:hAnsi="Calibri" w:eastAsia="Times New Roman" w:cs="Calibri"/>
          <w:color w:val="444444"/>
          <w:sz w:val="28"/>
          <w:szCs w:val="28"/>
          <w:shd w:val="clear" w:color="auto" w:fill="FFFFFF"/>
          <w:lang w:val="en-GB" w:eastAsia="en-GB"/>
        </w:rPr>
        <w:t>. You are welcome to talk about your work, volunteering or personal life</w:t>
      </w:r>
      <w:r>
        <w:rPr>
          <w:rFonts w:ascii="Calibri" w:hAnsi="Calibri" w:eastAsia="Times New Roman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. </w:t>
      </w:r>
    </w:p>
    <w:p w:rsidR="00EE74C8" w:rsidP="1E8AFB82" w:rsidRDefault="00EE74C8" w14:paraId="4B7813B6" w14:textId="098FA036">
      <w:pPr>
        <w:spacing w:line="240" w:lineRule="auto"/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CE1" w:rsidTr="00F07CE1" w14:paraId="21BE9A51" w14:textId="77777777">
        <w:tc>
          <w:tcPr>
            <w:tcW w:w="9350" w:type="dxa"/>
          </w:tcPr>
          <w:p w:rsidR="00F07CE1" w:rsidP="1E8AFB82" w:rsidRDefault="00F07CE1" w14:paraId="3FCDB207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445618D5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3D18D3D6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603BFD0C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3A4ECDC8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3E540A53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255CC389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34800382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3717BD06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45E968C8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209A6631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20B98EB8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20F53E83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  <w:p w:rsidR="00F07CE1" w:rsidP="1E8AFB82" w:rsidRDefault="00F07CE1" w14:paraId="2185B6B2" w14:textId="557348D3">
            <w:pPr>
              <w:rPr>
                <w:rFonts w:ascii="Calibri Light" w:hAnsi="Calibri Light" w:eastAsia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:rsidR="00F07CE1" w:rsidP="1E8AFB82" w:rsidRDefault="00F07CE1" w14:paraId="6601DC08" w14:textId="77777777">
      <w:pPr>
        <w:spacing w:line="240" w:lineRule="auto"/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</w:p>
    <w:p w:rsidRPr="00F07CE1" w:rsidR="1E8AFB82" w:rsidP="00F07CE1" w:rsidRDefault="45333A13" w14:paraId="59224C83" w14:textId="286053C3">
      <w:pPr>
        <w:spacing w:line="240" w:lineRule="auto"/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  <w:r w:rsidRPr="1E8AFB82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  <w:lang w:val="en-GB"/>
        </w:rPr>
        <w:t>Please return this form</w:t>
      </w:r>
      <w:r w:rsidR="008914DD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  <w:lang w:val="en-GB"/>
        </w:rPr>
        <w:t>, along with the equal opportunities monitoring form</w:t>
      </w:r>
      <w:r w:rsidRPr="1E8AFB82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  <w:lang w:val="en-GB"/>
        </w:rPr>
        <w:t xml:space="preserve"> to </w:t>
      </w:r>
      <w:hyperlink r:id="rId9">
        <w:r w:rsidRPr="1E8AFB82">
          <w:rPr>
            <w:rStyle w:val="Hyperlink"/>
            <w:rFonts w:ascii="Calibri Light" w:hAnsi="Calibri Light" w:eastAsia="Calibri Light" w:cs="Calibri Light"/>
            <w:sz w:val="24"/>
            <w:szCs w:val="24"/>
            <w:lang w:val="en-GB"/>
          </w:rPr>
          <w:t>info@sheffieldflourish.co.uk</w:t>
        </w:r>
      </w:hyperlink>
      <w:r w:rsidRPr="1E8AFB82">
        <w:rPr>
          <w:rFonts w:ascii="Calibri Light" w:hAnsi="Calibri Light" w:eastAsia="Calibri Light" w:cs="Calibri Light"/>
          <w:color w:val="000000" w:themeColor="text1"/>
          <w:sz w:val="24"/>
          <w:szCs w:val="24"/>
          <w:lang w:val="en-GB"/>
        </w:rPr>
        <w:t xml:space="preserve">  </w:t>
      </w:r>
    </w:p>
    <w:sectPr w:rsidRPr="00F07CE1" w:rsidR="1E8AFB82" w:rsidSect="008914DD">
      <w:headerReference w:type="default" r:id="rId10"/>
      <w:footerReference w:type="default" r:id="rId11"/>
      <w:pgSz w:w="12240" w:h="15840" w:orient="portrait"/>
      <w:pgMar w:top="1440" w:right="1440" w:bottom="12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264" w:rsidRDefault="001B7264" w14:paraId="45F1CADF" w14:textId="77777777">
      <w:pPr>
        <w:spacing w:after="0" w:line="240" w:lineRule="auto"/>
      </w:pPr>
      <w:r>
        <w:separator/>
      </w:r>
    </w:p>
  </w:endnote>
  <w:endnote w:type="continuationSeparator" w:id="0">
    <w:p w:rsidR="001B7264" w:rsidRDefault="001B7264" w14:paraId="7961A9A5" w14:textId="77777777">
      <w:pPr>
        <w:spacing w:after="0" w:line="240" w:lineRule="auto"/>
      </w:pPr>
      <w:r>
        <w:continuationSeparator/>
      </w:r>
    </w:p>
  </w:endnote>
  <w:endnote w:type="continuationNotice" w:id="1">
    <w:p w:rsidR="00A6689F" w:rsidRDefault="00A6689F" w14:paraId="7654A05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2DEFCE2A" w:rsidP="1E8AFB82" w:rsidRDefault="1E8AFB82" w14:paraId="5A632C86" w14:textId="3859247F">
    <w:pPr>
      <w:rPr>
        <w:rFonts w:ascii="Calibri Light" w:hAnsi="Calibri Light" w:eastAsia="Calibri Light" w:cs="Calibri Light"/>
        <w:color w:val="000000" w:themeColor="text1"/>
        <w:sz w:val="18"/>
        <w:szCs w:val="18"/>
      </w:rPr>
    </w:pPr>
    <w:r w:rsidRPr="1E8AFB82">
      <w:rPr>
        <w:rFonts w:ascii="Calibri Light" w:hAnsi="Calibri Light" w:eastAsia="Calibri Light" w:cs="Calibri Light"/>
        <w:color w:val="000000" w:themeColor="text1"/>
        <w:sz w:val="18"/>
        <w:szCs w:val="18"/>
        <w:lang w:val="en-GB"/>
      </w:rPr>
      <w:t xml:space="preserve">Registered charity: no. 1147334. Private Limited Company registered with Companies House, England and Wales no: </w:t>
    </w:r>
    <w:proofErr w:type="gramStart"/>
    <w:r w:rsidRPr="1E8AFB82">
      <w:rPr>
        <w:rFonts w:ascii="Calibri Light" w:hAnsi="Calibri Light" w:eastAsia="Calibri Light" w:cs="Calibri Light"/>
        <w:color w:val="000000" w:themeColor="text1"/>
        <w:sz w:val="18"/>
        <w:szCs w:val="18"/>
        <w:lang w:val="en-GB"/>
      </w:rPr>
      <w:t>7980332</w:t>
    </w:r>
    <w:proofErr w:type="gramEnd"/>
  </w:p>
  <w:p w:rsidR="2DEFCE2A" w:rsidP="2DEFCE2A" w:rsidRDefault="2DEFCE2A" w14:paraId="489E0176" w14:textId="7C45B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264" w:rsidRDefault="001B7264" w14:paraId="3157D885" w14:textId="77777777">
      <w:pPr>
        <w:spacing w:after="0" w:line="240" w:lineRule="auto"/>
      </w:pPr>
      <w:r>
        <w:separator/>
      </w:r>
    </w:p>
  </w:footnote>
  <w:footnote w:type="continuationSeparator" w:id="0">
    <w:p w:rsidR="001B7264" w:rsidRDefault="001B7264" w14:paraId="0F988432" w14:textId="77777777">
      <w:pPr>
        <w:spacing w:after="0" w:line="240" w:lineRule="auto"/>
      </w:pPr>
      <w:r>
        <w:continuationSeparator/>
      </w:r>
    </w:p>
  </w:footnote>
  <w:footnote w:type="continuationNotice" w:id="1">
    <w:p w:rsidR="00A6689F" w:rsidRDefault="00A6689F" w14:paraId="7FF26F9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2DEFCE2A" w:rsidP="2DEFCE2A" w:rsidRDefault="2DEFCE2A" w14:paraId="7F969675" w14:textId="49BF4C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4962B" wp14:editId="4B7CA4E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26236" cy="541360"/>
          <wp:effectExtent l="0" t="0" r="4445" b="5080"/>
          <wp:wrapNone/>
          <wp:docPr id="1123063347" name="Picture 1123063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754" cy="55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C0A275"/>
    <w:rsid w:val="000E4EC7"/>
    <w:rsid w:val="00103EF4"/>
    <w:rsid w:val="001B7264"/>
    <w:rsid w:val="002C2E64"/>
    <w:rsid w:val="0039336D"/>
    <w:rsid w:val="00623A1D"/>
    <w:rsid w:val="007002BB"/>
    <w:rsid w:val="007270EE"/>
    <w:rsid w:val="00772444"/>
    <w:rsid w:val="00802CED"/>
    <w:rsid w:val="008914DD"/>
    <w:rsid w:val="00A6689F"/>
    <w:rsid w:val="00EE74C8"/>
    <w:rsid w:val="00F07CE1"/>
    <w:rsid w:val="00F10BAC"/>
    <w:rsid w:val="03F35ADC"/>
    <w:rsid w:val="0AAAC730"/>
    <w:rsid w:val="0BAB0996"/>
    <w:rsid w:val="0C14D297"/>
    <w:rsid w:val="1017A9E4"/>
    <w:rsid w:val="1D66516D"/>
    <w:rsid w:val="1DFCB881"/>
    <w:rsid w:val="1E8AFB82"/>
    <w:rsid w:val="241394EC"/>
    <w:rsid w:val="258987B9"/>
    <w:rsid w:val="2A3AB71F"/>
    <w:rsid w:val="2B8150B9"/>
    <w:rsid w:val="2CC030BE"/>
    <w:rsid w:val="2D7257E1"/>
    <w:rsid w:val="2DEFCE2A"/>
    <w:rsid w:val="2F0E2842"/>
    <w:rsid w:val="33C0A275"/>
    <w:rsid w:val="40C809F3"/>
    <w:rsid w:val="45333A13"/>
    <w:rsid w:val="46C77FFA"/>
    <w:rsid w:val="4D980088"/>
    <w:rsid w:val="51427BA9"/>
    <w:rsid w:val="5A3AB45C"/>
    <w:rsid w:val="5C06251A"/>
    <w:rsid w:val="5C613AE4"/>
    <w:rsid w:val="60479192"/>
    <w:rsid w:val="60A14F6C"/>
    <w:rsid w:val="76657EEF"/>
    <w:rsid w:val="78014F50"/>
    <w:rsid w:val="7F6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DF52D"/>
  <w15:docId w15:val="{A622AA13-7632-47AD-B06D-46B42D6150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EE74C8"/>
  </w:style>
  <w:style w:type="character" w:styleId="eop" w:customStyle="1">
    <w:name w:val="eop"/>
    <w:basedOn w:val="DefaultParagraphFont"/>
    <w:rsid w:val="00EE74C8"/>
  </w:style>
  <w:style w:type="paragraph" w:styleId="paragraph" w:customStyle="1">
    <w:name w:val="paragraph"/>
    <w:basedOn w:val="Normal"/>
    <w:rsid w:val="00EE74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info@sheffieldflourish.co.uk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6" ma:contentTypeDescription="Create a new document." ma:contentTypeScope="" ma:versionID="fba4c1774d2d769f0e044092369d5678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047d5e2b77f6425fea1ad7a692346e84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457c4-5b86-4591-90b8-cf3545a4820e}" ma:internalName="TaxCatchAll" ma:showField="CatchAllData" ma:web="61a573eb-6faa-4242-b349-4eb640a43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97717-4e37-46a5-a674-0698954e6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573eb-6faa-4242-b349-4eb640a43613" xsi:nil="true"/>
    <lcf76f155ced4ddcb4097134ff3c332f xmlns="af517c0e-1465-45eb-944b-716df1e231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D53FE1-614C-4C65-B1A4-25E9E95ED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05F3A-EC25-4923-B5C9-04C526025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5167B-BB4E-436E-8A88-C91D1BB2FB08}">
  <ds:schemaRefs>
    <ds:schemaRef ds:uri="http://schemas.microsoft.com/office/2006/metadata/properties"/>
    <ds:schemaRef ds:uri="http://schemas.microsoft.com/office/infopath/2007/PartnerControls"/>
    <ds:schemaRef ds:uri="61a573eb-6faa-4242-b349-4eb640a43613"/>
    <ds:schemaRef ds:uri="af517c0e-1465-45eb-944b-716df1e231a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Adara Lloyd</dc:creator>
  <keywords/>
  <dc:description/>
  <lastModifiedBy>Rose Darling</lastModifiedBy>
  <revision>3</revision>
  <dcterms:created xsi:type="dcterms:W3CDTF">2023-03-24T16:06:00.0000000Z</dcterms:created>
  <dcterms:modified xsi:type="dcterms:W3CDTF">2023-03-27T11:55:03.7405490Z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  <property fmtid="{D5CDD505-2E9C-101B-9397-08002B2CF9AE}" pid="3" name="MediaServiceImageTags">
    <vt:lpwstr/>
  </property>
</Properties>
</file>